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52" w:rsidRDefault="006E0193" w:rsidP="00E33527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</w:p>
    <w:p w:rsidR="007317F9" w:rsidRPr="00704DE6" w:rsidRDefault="006E0193" w:rsidP="00704DE6">
      <w:pPr>
        <w:spacing w:after="0" w:line="240" w:lineRule="auto"/>
        <w:jc w:val="both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704DE6">
        <w:rPr>
          <w:rFonts w:asciiTheme="majorHAnsi" w:hAnsiTheme="majorHAnsi" w:cstheme="majorHAnsi"/>
          <w:b/>
          <w:sz w:val="24"/>
        </w:rPr>
        <w:tab/>
      </w:r>
      <w:r w:rsidRPr="00704DE6">
        <w:rPr>
          <w:rFonts w:asciiTheme="majorHAnsi" w:hAnsiTheme="majorHAnsi" w:cstheme="majorHAnsi"/>
          <w:b/>
          <w:sz w:val="24"/>
        </w:rPr>
        <w:tab/>
      </w:r>
      <w:r w:rsidRPr="00704DE6">
        <w:rPr>
          <w:rFonts w:asciiTheme="majorHAnsi" w:hAnsiTheme="majorHAnsi" w:cstheme="majorHAnsi"/>
          <w:b/>
          <w:sz w:val="24"/>
        </w:rPr>
        <w:tab/>
      </w:r>
      <w:r w:rsidRPr="00704DE6">
        <w:rPr>
          <w:rFonts w:asciiTheme="majorHAnsi" w:hAnsiTheme="majorHAnsi" w:cstheme="majorHAnsi"/>
          <w:b/>
          <w:sz w:val="24"/>
        </w:rPr>
        <w:tab/>
      </w:r>
      <w:r w:rsidRPr="00704DE6">
        <w:rPr>
          <w:rFonts w:asciiTheme="majorHAnsi" w:hAnsiTheme="majorHAnsi" w:cstheme="majorHAnsi"/>
          <w:b/>
          <w:sz w:val="24"/>
        </w:rPr>
        <w:tab/>
      </w:r>
    </w:p>
    <w:p w:rsidR="007317F9" w:rsidRPr="00D6194E" w:rsidRDefault="00704DE6" w:rsidP="00704DE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</w:rPr>
      </w:pPr>
      <w:r w:rsidRPr="00D6194E">
        <w:rPr>
          <w:rFonts w:asciiTheme="majorHAnsi" w:hAnsiTheme="majorHAnsi" w:cstheme="majorHAnsi"/>
          <w:b/>
          <w:sz w:val="28"/>
        </w:rPr>
        <w:t>FORMULARZ ZGŁOSZENIOWY</w:t>
      </w:r>
    </w:p>
    <w:p w:rsidR="00704DE6" w:rsidRPr="00D6194E" w:rsidRDefault="00704DE6" w:rsidP="00704DE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</w:rPr>
      </w:pPr>
      <w:r w:rsidRPr="00D6194E">
        <w:rPr>
          <w:rFonts w:asciiTheme="majorHAnsi" w:hAnsiTheme="majorHAnsi" w:cstheme="majorHAnsi"/>
          <w:b/>
          <w:sz w:val="28"/>
        </w:rPr>
        <w:t>NA WARSZTATY „ETNOFIT NA TALERZU”</w:t>
      </w:r>
    </w:p>
    <w:p w:rsidR="00704DE6" w:rsidRPr="00D6194E" w:rsidRDefault="00704DE6" w:rsidP="00C35B5A">
      <w:pPr>
        <w:spacing w:after="0" w:line="240" w:lineRule="auto"/>
        <w:ind w:firstLine="708"/>
        <w:jc w:val="center"/>
        <w:rPr>
          <w:rFonts w:asciiTheme="majorHAnsi" w:hAnsiTheme="majorHAnsi" w:cstheme="majorHAnsi"/>
          <w:sz w:val="20"/>
        </w:rPr>
      </w:pPr>
      <w:r w:rsidRPr="00D6194E">
        <w:rPr>
          <w:rFonts w:asciiTheme="majorHAnsi" w:hAnsiTheme="majorHAnsi" w:cstheme="majorHAnsi"/>
          <w:sz w:val="20"/>
        </w:rPr>
        <w:t xml:space="preserve">Realizowane w ramach projektu „Moda na </w:t>
      </w:r>
      <w:proofErr w:type="spellStart"/>
      <w:r w:rsidRPr="00D6194E">
        <w:rPr>
          <w:rFonts w:asciiTheme="majorHAnsi" w:hAnsiTheme="majorHAnsi" w:cstheme="majorHAnsi"/>
          <w:sz w:val="20"/>
        </w:rPr>
        <w:t>EtnoFit</w:t>
      </w:r>
      <w:proofErr w:type="spellEnd"/>
      <w:r w:rsidRPr="00D6194E">
        <w:rPr>
          <w:rFonts w:asciiTheme="majorHAnsi" w:hAnsiTheme="majorHAnsi" w:cstheme="majorHAnsi"/>
          <w:sz w:val="20"/>
        </w:rPr>
        <w:t xml:space="preserve">”, </w:t>
      </w:r>
      <w:r w:rsidR="00C35B5A" w:rsidRPr="00D6194E">
        <w:rPr>
          <w:rFonts w:asciiTheme="majorHAnsi" w:hAnsiTheme="majorHAnsi" w:cstheme="majorHAnsi"/>
          <w:sz w:val="20"/>
        </w:rPr>
        <w:t xml:space="preserve">dofinansowanym ze środków Narodowego Instytutu Wolności – Centrum Rozwoju Społeczeństwa Obywatelskiego z Programu </w:t>
      </w:r>
      <w:r w:rsidR="00C35B5A" w:rsidRPr="00D6194E">
        <w:rPr>
          <w:rFonts w:asciiTheme="majorHAnsi" w:hAnsiTheme="majorHAnsi" w:cstheme="majorHAnsi"/>
          <w:sz w:val="20"/>
        </w:rPr>
        <w:br/>
        <w:t>Fundusz Inicjatyw Obywatelskich NOWEFIO na lata 2021-2030.</w:t>
      </w:r>
    </w:p>
    <w:p w:rsidR="00C35B5A" w:rsidRDefault="00C35B5A" w:rsidP="00C35B5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4"/>
        <w:gridCol w:w="2004"/>
        <w:gridCol w:w="4258"/>
      </w:tblGrid>
      <w:tr w:rsidR="00C35B5A" w:rsidTr="006E3168">
        <w:tc>
          <w:tcPr>
            <w:tcW w:w="3114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  <w:r w:rsidRPr="00C35B5A">
              <w:rPr>
                <w:rFonts w:ascii="Bahnschrift SemiBold" w:hAnsi="Bahnschrift SemiBold" w:cstheme="majorHAnsi"/>
                <w:b/>
                <w:sz w:val="24"/>
              </w:rPr>
              <w:t>Nazwa organizacji</w:t>
            </w:r>
          </w:p>
        </w:tc>
        <w:tc>
          <w:tcPr>
            <w:tcW w:w="6232" w:type="dxa"/>
            <w:gridSpan w:val="2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c>
          <w:tcPr>
            <w:tcW w:w="3114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  <w:r w:rsidRPr="00C35B5A">
              <w:rPr>
                <w:rFonts w:ascii="Bahnschrift SemiBold" w:hAnsi="Bahnschrift SemiBold" w:cstheme="majorHAnsi"/>
                <w:b/>
                <w:sz w:val="24"/>
              </w:rPr>
              <w:t xml:space="preserve">Reprezentowany </w:t>
            </w:r>
          </w:p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  <w:r w:rsidRPr="00C35B5A">
              <w:rPr>
                <w:rFonts w:ascii="Bahnschrift SemiBold" w:hAnsi="Bahnschrift SemiBold" w:cstheme="majorHAnsi"/>
                <w:b/>
                <w:sz w:val="24"/>
              </w:rPr>
              <w:t>obszar (</w:t>
            </w:r>
            <w:r w:rsidR="006E3168">
              <w:rPr>
                <w:rFonts w:ascii="Bahnschrift SemiBold" w:hAnsi="Bahnschrift SemiBold" w:cstheme="majorHAnsi"/>
                <w:b/>
                <w:sz w:val="24"/>
              </w:rPr>
              <w:t xml:space="preserve">województwo, </w:t>
            </w:r>
            <w:r w:rsidRPr="00C35B5A">
              <w:rPr>
                <w:rFonts w:ascii="Bahnschrift SemiBold" w:hAnsi="Bahnschrift SemiBold" w:cstheme="majorHAnsi"/>
                <w:b/>
                <w:sz w:val="24"/>
              </w:rPr>
              <w:t>powiat, gmina)</w:t>
            </w:r>
          </w:p>
        </w:tc>
        <w:tc>
          <w:tcPr>
            <w:tcW w:w="6232" w:type="dxa"/>
            <w:gridSpan w:val="2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279"/>
        </w:trPr>
        <w:tc>
          <w:tcPr>
            <w:tcW w:w="3114" w:type="dxa"/>
            <w:vMerge w:val="restart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  <w:r w:rsidRPr="00C35B5A">
              <w:rPr>
                <w:rFonts w:ascii="Bahnschrift SemiBold" w:hAnsi="Bahnschrift SemiBold" w:cstheme="majorHAnsi"/>
                <w:b/>
                <w:sz w:val="24"/>
              </w:rPr>
              <w:t xml:space="preserve">Dane osoby do kontaktu </w:t>
            </w:r>
          </w:p>
        </w:tc>
        <w:tc>
          <w:tcPr>
            <w:tcW w:w="1862" w:type="dxa"/>
          </w:tcPr>
          <w:p w:rsidR="00C35B5A" w:rsidRPr="00D6194E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</w:rPr>
            </w:pPr>
            <w:r w:rsidRPr="00D6194E">
              <w:rPr>
                <w:rFonts w:ascii="Bahnschrift SemiBold" w:hAnsi="Bahnschrift SemiBold" w:cstheme="majorHAnsi"/>
                <w:b/>
              </w:rPr>
              <w:t>Imię i nazwisko</w:t>
            </w:r>
          </w:p>
        </w:tc>
        <w:tc>
          <w:tcPr>
            <w:tcW w:w="4370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277"/>
        </w:trPr>
        <w:tc>
          <w:tcPr>
            <w:tcW w:w="3114" w:type="dxa"/>
            <w:vMerge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  <w:tc>
          <w:tcPr>
            <w:tcW w:w="1862" w:type="dxa"/>
          </w:tcPr>
          <w:p w:rsidR="00C35B5A" w:rsidRPr="00D6194E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</w:rPr>
            </w:pPr>
            <w:r w:rsidRPr="00D6194E">
              <w:rPr>
                <w:rFonts w:ascii="Bahnschrift SemiBold" w:hAnsi="Bahnschrift SemiBold" w:cstheme="majorHAnsi"/>
                <w:b/>
              </w:rPr>
              <w:t>Adres korespondencyjny</w:t>
            </w:r>
          </w:p>
        </w:tc>
        <w:tc>
          <w:tcPr>
            <w:tcW w:w="4370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277"/>
        </w:trPr>
        <w:tc>
          <w:tcPr>
            <w:tcW w:w="3114" w:type="dxa"/>
            <w:vMerge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  <w:tc>
          <w:tcPr>
            <w:tcW w:w="1862" w:type="dxa"/>
          </w:tcPr>
          <w:p w:rsidR="00C35B5A" w:rsidRPr="00D6194E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</w:rPr>
            </w:pPr>
            <w:r w:rsidRPr="00D6194E">
              <w:rPr>
                <w:rFonts w:ascii="Bahnschrift SemiBold" w:hAnsi="Bahnschrift SemiBold" w:cstheme="majorHAnsi"/>
                <w:b/>
              </w:rPr>
              <w:t>Telefon</w:t>
            </w:r>
          </w:p>
        </w:tc>
        <w:tc>
          <w:tcPr>
            <w:tcW w:w="4370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277"/>
        </w:trPr>
        <w:tc>
          <w:tcPr>
            <w:tcW w:w="3114" w:type="dxa"/>
            <w:vMerge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  <w:tc>
          <w:tcPr>
            <w:tcW w:w="1862" w:type="dxa"/>
          </w:tcPr>
          <w:p w:rsidR="00C35B5A" w:rsidRPr="00D6194E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</w:rPr>
            </w:pPr>
            <w:r w:rsidRPr="00D6194E">
              <w:rPr>
                <w:rFonts w:ascii="Bahnschrift SemiBold" w:hAnsi="Bahnschrift SemiBold" w:cstheme="majorHAnsi"/>
                <w:b/>
              </w:rPr>
              <w:t>e-mail</w:t>
            </w:r>
          </w:p>
        </w:tc>
        <w:tc>
          <w:tcPr>
            <w:tcW w:w="4370" w:type="dxa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180"/>
        </w:trPr>
        <w:tc>
          <w:tcPr>
            <w:tcW w:w="3114" w:type="dxa"/>
            <w:vMerge w:val="restart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  <w:r w:rsidRPr="00C35B5A">
              <w:rPr>
                <w:rFonts w:ascii="Bahnschrift SemiBold" w:hAnsi="Bahnschrift SemiBold" w:cstheme="majorHAnsi"/>
                <w:b/>
                <w:sz w:val="24"/>
              </w:rPr>
              <w:t xml:space="preserve">Imiona i nazwiska zgłoszonych do warsztatów </w:t>
            </w:r>
            <w:r w:rsidR="006E3168">
              <w:rPr>
                <w:rFonts w:ascii="Bahnschrift SemiBold" w:hAnsi="Bahnschrift SemiBold" w:cstheme="majorHAnsi"/>
                <w:b/>
                <w:sz w:val="24"/>
              </w:rPr>
              <w:t>osób</w:t>
            </w:r>
          </w:p>
        </w:tc>
        <w:tc>
          <w:tcPr>
            <w:tcW w:w="6232" w:type="dxa"/>
            <w:gridSpan w:val="2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180"/>
        </w:trPr>
        <w:tc>
          <w:tcPr>
            <w:tcW w:w="3114" w:type="dxa"/>
            <w:vMerge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  <w:tc>
          <w:tcPr>
            <w:tcW w:w="6232" w:type="dxa"/>
            <w:gridSpan w:val="2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  <w:tr w:rsidR="00C35B5A" w:rsidTr="006E3168">
        <w:trPr>
          <w:trHeight w:val="180"/>
        </w:trPr>
        <w:tc>
          <w:tcPr>
            <w:tcW w:w="3114" w:type="dxa"/>
            <w:vMerge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  <w:tc>
          <w:tcPr>
            <w:tcW w:w="6232" w:type="dxa"/>
            <w:gridSpan w:val="2"/>
          </w:tcPr>
          <w:p w:rsidR="00C35B5A" w:rsidRPr="00C35B5A" w:rsidRDefault="00C35B5A" w:rsidP="00C35B5A">
            <w:pPr>
              <w:spacing w:before="120" w:after="120"/>
              <w:rPr>
                <w:rFonts w:ascii="Bahnschrift SemiBold" w:hAnsi="Bahnschrift SemiBold" w:cstheme="majorHAnsi"/>
                <w:b/>
                <w:sz w:val="24"/>
              </w:rPr>
            </w:pPr>
          </w:p>
        </w:tc>
      </w:tr>
    </w:tbl>
    <w:p w:rsidR="00C35B5A" w:rsidRDefault="00C35B5A" w:rsidP="00C35B5A">
      <w:pPr>
        <w:spacing w:after="0" w:line="240" w:lineRule="auto"/>
        <w:rPr>
          <w:rFonts w:asciiTheme="majorHAnsi" w:hAnsiTheme="majorHAnsi" w:cstheme="majorHAnsi"/>
        </w:rPr>
      </w:pPr>
    </w:p>
    <w:p w:rsidR="009F43CD" w:rsidRPr="00AC2791" w:rsidRDefault="009F43CD" w:rsidP="00AC2791">
      <w:pPr>
        <w:spacing w:after="0" w:line="240" w:lineRule="auto"/>
        <w:ind w:firstLine="708"/>
        <w:rPr>
          <w:rFonts w:asciiTheme="majorHAnsi" w:hAnsiTheme="majorHAnsi" w:cstheme="majorHAnsi"/>
          <w:color w:val="002060"/>
        </w:rPr>
      </w:pPr>
      <w:r w:rsidRPr="009F43CD">
        <w:rPr>
          <w:rFonts w:asciiTheme="majorHAnsi" w:hAnsiTheme="majorHAnsi" w:cstheme="majorHAnsi"/>
          <w:b/>
          <w:color w:val="002060"/>
        </w:rPr>
        <w:t>Formularz zgłoszeniowy proszę wypełnić, wydrukować, podpisać i skan prz</w:t>
      </w:r>
      <w:r>
        <w:rPr>
          <w:rFonts w:asciiTheme="majorHAnsi" w:hAnsiTheme="majorHAnsi" w:cstheme="majorHAnsi"/>
          <w:b/>
          <w:color w:val="002060"/>
        </w:rPr>
        <w:t>esłać</w:t>
      </w:r>
      <w:r w:rsidRPr="009F43CD">
        <w:rPr>
          <w:rFonts w:asciiTheme="majorHAnsi" w:hAnsiTheme="majorHAnsi" w:cstheme="majorHAnsi"/>
          <w:b/>
          <w:color w:val="002060"/>
        </w:rPr>
        <w:t xml:space="preserve"> e-mailem na adres:</w:t>
      </w:r>
      <w:r w:rsidR="00AC2791">
        <w:rPr>
          <w:rFonts w:asciiTheme="majorHAnsi" w:hAnsiTheme="majorHAnsi" w:cstheme="majorHAnsi"/>
          <w:b/>
          <w:color w:val="002060"/>
        </w:rPr>
        <w:t xml:space="preserve"> </w:t>
      </w:r>
      <w:hyperlink r:id="rId7" w:history="1">
        <w:r w:rsidR="00AC2791" w:rsidRPr="00C2504F">
          <w:rPr>
            <w:rStyle w:val="Hipercze"/>
            <w:rFonts w:asciiTheme="majorHAnsi" w:hAnsiTheme="majorHAnsi" w:cstheme="majorHAnsi"/>
          </w:rPr>
          <w:t>fundacja@kulturalnaprzestrzen.com.pl</w:t>
        </w:r>
      </w:hyperlink>
      <w:r w:rsidR="00AC2791">
        <w:rPr>
          <w:rFonts w:asciiTheme="majorHAnsi" w:hAnsiTheme="majorHAnsi" w:cstheme="majorHAnsi"/>
          <w:color w:val="002060"/>
        </w:rPr>
        <w:t xml:space="preserve"> </w:t>
      </w:r>
    </w:p>
    <w:p w:rsidR="00986383" w:rsidRPr="00AC2791" w:rsidRDefault="00986383" w:rsidP="00C35B5A">
      <w:pPr>
        <w:spacing w:after="0" w:line="240" w:lineRule="auto"/>
        <w:rPr>
          <w:rFonts w:asciiTheme="majorHAnsi" w:hAnsiTheme="majorHAnsi" w:cstheme="majorHAnsi"/>
        </w:rPr>
      </w:pPr>
      <w:bookmarkStart w:id="0" w:name="_GoBack"/>
      <w:bookmarkEnd w:id="0"/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Zgodnie z art. 13 ogólnego rozporządzenia o ochronie danych osobowych z dnia 27 kwietnia 2016 r. (Dz. Urz. UE L 119 z 04.05.2016) zwanym dalej RODO informuje się, iż:</w:t>
      </w:r>
    </w:p>
    <w:p w:rsidR="00D6194E" w:rsidRPr="00D6194E" w:rsidRDefault="00D6194E" w:rsidP="00D6194E">
      <w:pPr>
        <w:spacing w:after="0" w:line="240" w:lineRule="auto"/>
        <w:jc w:val="both"/>
        <w:rPr>
          <w:color w:val="FF0000"/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1) administratorem danych osobowych uczestników jest Biblioteka Centrum Kultury w Piekoszowie ul. Częstochowska 66, 26-065 Piekoszów</w:t>
      </w:r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2) dane osobowe przetwarzane będą w celu przeprowadz</w:t>
      </w:r>
      <w:r>
        <w:rPr>
          <w:sz w:val="16"/>
          <w:szCs w:val="20"/>
          <w:lang w:eastAsia="pl-PL"/>
        </w:rPr>
        <w:t>enia warsztatów</w:t>
      </w:r>
      <w:r w:rsidRPr="00D6194E">
        <w:rPr>
          <w:sz w:val="16"/>
          <w:szCs w:val="20"/>
          <w:lang w:eastAsia="pl-PL"/>
        </w:rPr>
        <w:t xml:space="preserve"> zgodnie z celami instytucji oraz na podstawie Art. 6 ust.1 lit. e- przetwarzanie w interesie publicznym lub w ramach sprawowania władzy publicznej na podstawie przepisów prawa</w:t>
      </w:r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3) Dane osobowe będą przetwarzane przez okresy wynikające z przepisów prawa jednak nie dłużej niż prze</w:t>
      </w:r>
      <w:r>
        <w:rPr>
          <w:sz w:val="16"/>
          <w:szCs w:val="20"/>
          <w:lang w:eastAsia="pl-PL"/>
        </w:rPr>
        <w:t>z okres uczestnictwa w projekcie</w:t>
      </w:r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4) odbiorcami Pani/Pana danych osobowych będą wyłącznie podmioty uprawnione do uzyskania danych osobowych na podstawie przepisów prawa</w:t>
      </w:r>
    </w:p>
    <w:p w:rsidR="00D6194E" w:rsidRPr="00D6194E" w:rsidRDefault="00D6194E" w:rsidP="00D6194E">
      <w:pPr>
        <w:spacing w:after="0" w:line="240" w:lineRule="auto"/>
        <w:jc w:val="both"/>
        <w:rPr>
          <w:color w:val="FF0000"/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 xml:space="preserve">5) każdy uczestnik posiada prawo do dostępu do danych osobowych, ich sprostowania, usunięcia lub ograniczenia </w:t>
      </w:r>
      <w:r w:rsidRPr="00D6194E">
        <w:rPr>
          <w:color w:val="000000"/>
          <w:sz w:val="16"/>
          <w:szCs w:val="20"/>
          <w:lang w:eastAsia="pl-PL"/>
        </w:rPr>
        <w:t>przetwarzania lub odwołania uprzednio udzielonej zgody</w:t>
      </w:r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6) uczestnik ma prawo wniesienia skargi do organu nadzorczego</w:t>
      </w:r>
    </w:p>
    <w:p w:rsidR="00D6194E" w:rsidRPr="00D6194E" w:rsidRDefault="00D6194E" w:rsidP="00D6194E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>7) podanie danych osobowych jest dobrowolne jednak nie podanie ich skutkuje brakiem możliw</w:t>
      </w:r>
      <w:r w:rsidR="006E3168">
        <w:rPr>
          <w:sz w:val="16"/>
          <w:szCs w:val="20"/>
          <w:lang w:eastAsia="pl-PL"/>
        </w:rPr>
        <w:t>ości uczestniczenia w warsztatach</w:t>
      </w:r>
    </w:p>
    <w:p w:rsidR="00D6194E" w:rsidRPr="00D6194E" w:rsidRDefault="00D6194E" w:rsidP="00D6194E">
      <w:pPr>
        <w:spacing w:line="240" w:lineRule="auto"/>
        <w:jc w:val="both"/>
        <w:rPr>
          <w:sz w:val="20"/>
          <w:szCs w:val="20"/>
          <w:lang w:eastAsia="pl-PL"/>
        </w:rPr>
      </w:pPr>
      <w:r w:rsidRPr="00D6194E">
        <w:rPr>
          <w:sz w:val="16"/>
          <w:szCs w:val="20"/>
          <w:lang w:eastAsia="pl-PL"/>
        </w:rPr>
        <w:t xml:space="preserve">8) kontakt z Inspektorem Ochrony Danych – </w:t>
      </w:r>
      <w:hyperlink r:id="rId8" w:history="1">
        <w:r w:rsidRPr="00D6194E">
          <w:rPr>
            <w:color w:val="0563C1"/>
            <w:sz w:val="16"/>
            <w:szCs w:val="20"/>
            <w:u w:val="single"/>
            <w:lang w:eastAsia="pl-PL"/>
          </w:rPr>
          <w:t>redakcja@bckpiekoszow.pl</w:t>
        </w:r>
      </w:hyperlink>
    </w:p>
    <w:p w:rsidR="00D6194E" w:rsidRDefault="00D6194E" w:rsidP="00C35B5A">
      <w:pPr>
        <w:spacing w:after="0" w:line="240" w:lineRule="auto"/>
        <w:rPr>
          <w:rFonts w:asciiTheme="majorHAnsi" w:hAnsiTheme="majorHAnsi" w:cstheme="majorHAnsi"/>
        </w:rPr>
      </w:pPr>
    </w:p>
    <w:p w:rsidR="00D6194E" w:rsidRDefault="00D6194E" w:rsidP="00D6194E">
      <w:pPr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…………..………………………………………………………………………</w:t>
      </w:r>
    </w:p>
    <w:p w:rsidR="00D6194E" w:rsidRPr="00C35B5A" w:rsidRDefault="00D6194E" w:rsidP="00D6194E">
      <w:pPr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(podpis/pieczęć osoby reprezentującej organizację</w:t>
      </w:r>
    </w:p>
    <w:sectPr w:rsidR="00D6194E" w:rsidRPr="00C35B5A" w:rsidSect="00F51E02">
      <w:headerReference w:type="default" r:id="rId9"/>
      <w:footerReference w:type="default" r:id="rId10"/>
      <w:pgSz w:w="11906" w:h="16838"/>
      <w:pgMar w:top="1417" w:right="1133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34" w:rsidRDefault="008E0834" w:rsidP="004E3A63">
      <w:pPr>
        <w:spacing w:after="0" w:line="240" w:lineRule="auto"/>
      </w:pPr>
      <w:r>
        <w:separator/>
      </w:r>
    </w:p>
  </w:endnote>
  <w:endnote w:type="continuationSeparator" w:id="0">
    <w:p w:rsidR="008E0834" w:rsidRDefault="008E0834" w:rsidP="004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A63" w:rsidRDefault="004E3A63" w:rsidP="00D84D4B">
    <w:pPr>
      <w:pStyle w:val="Stopka"/>
      <w:jc w:val="center"/>
    </w:pPr>
  </w:p>
  <w:p w:rsidR="004E3A63" w:rsidRPr="00D84D4B" w:rsidRDefault="00D84D4B" w:rsidP="00D84D4B">
    <w:pPr>
      <w:pStyle w:val="Stopka"/>
      <w:jc w:val="center"/>
      <w:rPr>
        <w:sz w:val="20"/>
        <w:szCs w:val="20"/>
      </w:rPr>
    </w:pPr>
    <w:r w:rsidRPr="00D84D4B">
      <w:rPr>
        <w:sz w:val="20"/>
        <w:szCs w:val="20"/>
      </w:rPr>
      <w:t>Fundacja Kulturalna Przestrzeń</w:t>
    </w:r>
  </w:p>
  <w:p w:rsidR="00D84D4B" w:rsidRPr="00D84D4B" w:rsidRDefault="00D84D4B" w:rsidP="00D84D4B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D84D4B">
      <w:rPr>
        <w:sz w:val="20"/>
        <w:szCs w:val="20"/>
      </w:rPr>
      <w:t>26-065 Piekoszów, ul. Częstochowska 66,tel. 41 306 11 83</w:t>
    </w:r>
  </w:p>
  <w:p w:rsidR="00D84D4B" w:rsidRPr="00D84D4B" w:rsidRDefault="00D84D4B" w:rsidP="00D84D4B">
    <w:pPr>
      <w:pStyle w:val="Stopka"/>
    </w:pPr>
    <w:r w:rsidRPr="00D84D4B">
      <w:rPr>
        <w:sz w:val="20"/>
        <w:szCs w:val="20"/>
      </w:rPr>
      <w:t xml:space="preserve">                                             www.kulturalnaprzestrzen.pl      fundacja@kulturalnaprzestrzen.</w:t>
    </w:r>
    <w:r w:rsidR="005A3663">
      <w:rPr>
        <w:sz w:val="20"/>
        <w:szCs w:val="20"/>
      </w:rPr>
      <w:t>com.</w:t>
    </w:r>
    <w:r w:rsidRPr="00D84D4B">
      <w:rPr>
        <w:sz w:val="20"/>
        <w:szCs w:val="20"/>
      </w:rPr>
      <w:t>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34" w:rsidRDefault="008E0834" w:rsidP="004E3A63">
      <w:pPr>
        <w:spacing w:after="0" w:line="240" w:lineRule="auto"/>
      </w:pPr>
      <w:r>
        <w:separator/>
      </w:r>
    </w:p>
  </w:footnote>
  <w:footnote w:type="continuationSeparator" w:id="0">
    <w:p w:rsidR="008E0834" w:rsidRDefault="008E0834" w:rsidP="004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A63" w:rsidRPr="00D84D4B" w:rsidRDefault="004E3A63" w:rsidP="00D84D4B">
    <w:pPr>
      <w:pStyle w:val="Nagwek"/>
    </w:pPr>
    <w:r w:rsidRPr="00D84D4B">
      <w:t xml:space="preserve"> </w:t>
    </w:r>
    <w:r w:rsidR="00F51E02" w:rsidRPr="00F51E02">
      <w:rPr>
        <w:noProof/>
        <w:lang w:eastAsia="pl-PL"/>
      </w:rPr>
      <w:drawing>
        <wp:inline distT="0" distB="0" distL="0" distR="0">
          <wp:extent cx="5922415" cy="900000"/>
          <wp:effectExtent l="0" t="0" r="2540" b="0"/>
          <wp:docPr id="1" name="Obraz 1" descr="C:\Users\Admin\Desktop\NOWEFIO\2021\MODA NA ETNOFIT\belkafio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NOWEFIO\2021\MODA NA ETNOFIT\belkafio202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41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3739"/>
    <w:multiLevelType w:val="hybridMultilevel"/>
    <w:tmpl w:val="EEF004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F8526E"/>
    <w:multiLevelType w:val="hybridMultilevel"/>
    <w:tmpl w:val="D8387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223F"/>
    <w:multiLevelType w:val="hybridMultilevel"/>
    <w:tmpl w:val="6B16A7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FC419C"/>
    <w:multiLevelType w:val="hybridMultilevel"/>
    <w:tmpl w:val="3B2212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7D"/>
    <w:rsid w:val="000415C3"/>
    <w:rsid w:val="00054AB8"/>
    <w:rsid w:val="000C5128"/>
    <w:rsid w:val="000F38CD"/>
    <w:rsid w:val="001056AB"/>
    <w:rsid w:val="00105F90"/>
    <w:rsid w:val="00115064"/>
    <w:rsid w:val="00125E47"/>
    <w:rsid w:val="00140B9F"/>
    <w:rsid w:val="001434C9"/>
    <w:rsid w:val="00191852"/>
    <w:rsid w:val="001A1D4E"/>
    <w:rsid w:val="002A7EDB"/>
    <w:rsid w:val="0037236A"/>
    <w:rsid w:val="00397828"/>
    <w:rsid w:val="003A0D02"/>
    <w:rsid w:val="003A700F"/>
    <w:rsid w:val="003B4468"/>
    <w:rsid w:val="003D18F8"/>
    <w:rsid w:val="00425E13"/>
    <w:rsid w:val="00436574"/>
    <w:rsid w:val="00451176"/>
    <w:rsid w:val="004B3956"/>
    <w:rsid w:val="004E3A63"/>
    <w:rsid w:val="005478B8"/>
    <w:rsid w:val="00547C34"/>
    <w:rsid w:val="00563D58"/>
    <w:rsid w:val="005A3663"/>
    <w:rsid w:val="005C6744"/>
    <w:rsid w:val="00606DE2"/>
    <w:rsid w:val="0062573C"/>
    <w:rsid w:val="006476FC"/>
    <w:rsid w:val="0066098A"/>
    <w:rsid w:val="0066394F"/>
    <w:rsid w:val="006703AB"/>
    <w:rsid w:val="00690CDB"/>
    <w:rsid w:val="006A047D"/>
    <w:rsid w:val="006C35DC"/>
    <w:rsid w:val="006E0193"/>
    <w:rsid w:val="006E0F5A"/>
    <w:rsid w:val="006E3168"/>
    <w:rsid w:val="006F70F0"/>
    <w:rsid w:val="00704DE6"/>
    <w:rsid w:val="007317F9"/>
    <w:rsid w:val="00750DA7"/>
    <w:rsid w:val="00766BA4"/>
    <w:rsid w:val="007F5EFA"/>
    <w:rsid w:val="008D0E2F"/>
    <w:rsid w:val="008E0834"/>
    <w:rsid w:val="008F6455"/>
    <w:rsid w:val="00906D71"/>
    <w:rsid w:val="00934B47"/>
    <w:rsid w:val="00935F34"/>
    <w:rsid w:val="0093706D"/>
    <w:rsid w:val="009850A9"/>
    <w:rsid w:val="00986383"/>
    <w:rsid w:val="009D43B7"/>
    <w:rsid w:val="009F16DB"/>
    <w:rsid w:val="009F43CD"/>
    <w:rsid w:val="00A12A49"/>
    <w:rsid w:val="00A140DE"/>
    <w:rsid w:val="00A83016"/>
    <w:rsid w:val="00A84EFB"/>
    <w:rsid w:val="00AC2791"/>
    <w:rsid w:val="00AD2BAF"/>
    <w:rsid w:val="00AE1175"/>
    <w:rsid w:val="00B01F03"/>
    <w:rsid w:val="00B7019B"/>
    <w:rsid w:val="00B9411B"/>
    <w:rsid w:val="00BD3E16"/>
    <w:rsid w:val="00BE090C"/>
    <w:rsid w:val="00C20B98"/>
    <w:rsid w:val="00C35B5A"/>
    <w:rsid w:val="00C67704"/>
    <w:rsid w:val="00CD5A93"/>
    <w:rsid w:val="00CD5C84"/>
    <w:rsid w:val="00D073C4"/>
    <w:rsid w:val="00D6194E"/>
    <w:rsid w:val="00D765BF"/>
    <w:rsid w:val="00D84D4B"/>
    <w:rsid w:val="00DE32B0"/>
    <w:rsid w:val="00DE40C0"/>
    <w:rsid w:val="00DF4C5F"/>
    <w:rsid w:val="00E33527"/>
    <w:rsid w:val="00E771A9"/>
    <w:rsid w:val="00E91DC6"/>
    <w:rsid w:val="00F22B36"/>
    <w:rsid w:val="00F2455A"/>
    <w:rsid w:val="00F33FEF"/>
    <w:rsid w:val="00F5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854BAC-6078-40DA-8760-3BBE9A23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A63"/>
  </w:style>
  <w:style w:type="paragraph" w:styleId="Stopka">
    <w:name w:val="footer"/>
    <w:basedOn w:val="Normalny"/>
    <w:link w:val="StopkaZnak"/>
    <w:uiPriority w:val="99"/>
    <w:unhideWhenUsed/>
    <w:rsid w:val="004E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A63"/>
  </w:style>
  <w:style w:type="character" w:styleId="Hipercze">
    <w:name w:val="Hyperlink"/>
    <w:basedOn w:val="Domylnaczcionkaakapitu"/>
    <w:uiPriority w:val="99"/>
    <w:unhideWhenUsed/>
    <w:rsid w:val="004E3A6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E3A6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4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0C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2573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2BAF"/>
    <w:rPr>
      <w:vertAlign w:val="superscript"/>
    </w:rPr>
  </w:style>
  <w:style w:type="table" w:styleId="Tabela-Siatka">
    <w:name w:val="Table Grid"/>
    <w:basedOn w:val="Standardowy"/>
    <w:uiPriority w:val="39"/>
    <w:rsid w:val="00C3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cja@bckpieko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ndacja@kulturalnaprzestrzen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Konto Microsoft</cp:lastModifiedBy>
  <cp:revision>2</cp:revision>
  <cp:lastPrinted>2021-08-19T11:08:00Z</cp:lastPrinted>
  <dcterms:created xsi:type="dcterms:W3CDTF">2021-08-19T11:50:00Z</dcterms:created>
  <dcterms:modified xsi:type="dcterms:W3CDTF">2021-08-19T11:50:00Z</dcterms:modified>
</cp:coreProperties>
</file>